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105" w:rsidRPr="001C641B" w:rsidRDefault="00937615" w:rsidP="00593656">
      <w:pPr>
        <w:pStyle w:val="1"/>
        <w:jc w:val="both"/>
        <w:rPr>
          <w:rFonts w:ascii="新細明體" w:hAnsi="新細明體"/>
        </w:rPr>
      </w:pPr>
      <w:bookmarkStart w:id="0" w:name="_GoBack"/>
      <w:bookmarkEnd w:id="0"/>
      <w:r w:rsidRPr="001C641B">
        <w:rPr>
          <w:rFonts w:ascii="新細明體" w:hAnsi="新細明體"/>
        </w:rPr>
        <w:t>殘疾及工傷康復人士</w:t>
      </w:r>
    </w:p>
    <w:p w:rsidR="00641105" w:rsidRPr="002E68A4" w:rsidRDefault="00641105" w:rsidP="00593656">
      <w:pPr>
        <w:pStyle w:val="1"/>
        <w:jc w:val="both"/>
        <w:rPr>
          <w:rFonts w:ascii="新細明體" w:hAnsi="新細明體"/>
        </w:rPr>
      </w:pPr>
      <w:r w:rsidRPr="002E68A4">
        <w:rPr>
          <w:rFonts w:ascii="新細明體" w:hAnsi="新細明體" w:hint="eastAsia"/>
        </w:rPr>
        <w:t>一起增值‧</w:t>
      </w:r>
      <w:r w:rsidRPr="002E68A4">
        <w:rPr>
          <w:rFonts w:ascii="新細明體" w:hAnsi="新細明體"/>
        </w:rPr>
        <w:t xml:space="preserve">ERB </w:t>
      </w:r>
    </w:p>
    <w:p w:rsidR="00641105" w:rsidRPr="002E68A4" w:rsidRDefault="00641105" w:rsidP="00593656">
      <w:pPr>
        <w:jc w:val="both"/>
        <w:rPr>
          <w:rFonts w:ascii="Times New Roman" w:hAnsi="Times New Roman"/>
        </w:rPr>
      </w:pPr>
    </w:p>
    <w:p w:rsidR="00641105" w:rsidRPr="002E68A4" w:rsidRDefault="0064110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專設課程</w:t>
      </w:r>
    </w:p>
    <w:p w:rsidR="0073099E" w:rsidRPr="005B1939" w:rsidRDefault="0073099E" w:rsidP="00593656">
      <w:pPr>
        <w:jc w:val="both"/>
        <w:rPr>
          <w:rFonts w:ascii="Times New Roman" w:hAnsi="Times New Roman"/>
        </w:rPr>
      </w:pPr>
      <w:r w:rsidRPr="005B1939">
        <w:rPr>
          <w:rFonts w:ascii="Times New Roman" w:hAnsi="Times New Roman"/>
        </w:rPr>
        <w:t>僱員再培訓局</w:t>
      </w:r>
      <w:r w:rsidR="00641105" w:rsidRPr="005B1939">
        <w:rPr>
          <w:rFonts w:ascii="標楷體" w:eastAsia="標楷體" w:hAnsi="標楷體" w:hint="eastAsia"/>
        </w:rPr>
        <w:t>(</w:t>
      </w:r>
      <w:r w:rsidRPr="005B1939">
        <w:rPr>
          <w:rFonts w:ascii="Times New Roman" w:hAnsi="Times New Roman"/>
        </w:rPr>
        <w:t>ERB</w:t>
      </w:r>
      <w:r w:rsidR="00641105" w:rsidRPr="005B1939">
        <w:rPr>
          <w:rFonts w:ascii="標楷體" w:eastAsia="標楷體" w:hAnsi="標楷體" w:hint="eastAsia"/>
        </w:rPr>
        <w:t>)</w:t>
      </w:r>
      <w:r w:rsidRPr="005B1939">
        <w:rPr>
          <w:rFonts w:ascii="Times New Roman" w:hAnsi="Times New Roman"/>
        </w:rPr>
        <w:t>為殘疾及工傷康復人士，包括肢體傷殘、器官殘障、</w:t>
      </w:r>
      <w:r w:rsidRPr="006F4AA9">
        <w:rPr>
          <w:rFonts w:ascii="Times New Roman" w:hAnsi="Times New Roman" w:hint="eastAsia"/>
        </w:rPr>
        <w:t>長期病患、精神病康復、</w:t>
      </w:r>
      <w:r w:rsidRPr="005B1939">
        <w:rPr>
          <w:rFonts w:ascii="Times New Roman" w:hAnsi="Times New Roman"/>
        </w:rPr>
        <w:t>初期思覺失調康復、智障、視障</w:t>
      </w:r>
      <w:r w:rsidRPr="006F4AA9">
        <w:rPr>
          <w:rFonts w:ascii="Times New Roman" w:hAnsi="Times New Roman" w:hint="eastAsia"/>
        </w:rPr>
        <w:t>、聽障、</w:t>
      </w:r>
      <w:r w:rsidR="005B1939" w:rsidRPr="006F4AA9">
        <w:rPr>
          <w:rFonts w:ascii="Times New Roman" w:hAnsi="Times New Roman" w:hint="eastAsia"/>
        </w:rPr>
        <w:t>失聰</w:t>
      </w:r>
      <w:r w:rsidR="005B1939" w:rsidRPr="005B1939">
        <w:rPr>
          <w:rFonts w:ascii="Times New Roman" w:hAnsi="Times New Roman" w:hint="eastAsia"/>
        </w:rPr>
        <w:t>、</w:t>
      </w:r>
      <w:r w:rsidRPr="005B1939">
        <w:rPr>
          <w:rFonts w:ascii="Times New Roman" w:hAnsi="Times New Roman"/>
        </w:rPr>
        <w:t>工傷康復等人士開辦專</w:t>
      </w:r>
      <w:r w:rsidRPr="005B1939">
        <w:rPr>
          <w:rFonts w:ascii="Times New Roman" w:hAnsi="Times New Roman" w:hint="eastAsia"/>
        </w:rPr>
        <w:t>設課程，提供免費的職業技能及通用技能培訓，並為完成就業掛鈎課程的學員提供就業跟進服務，協助他們投入就業市場，融入社會。因應個別學員不同的身體情況和學習進度，培訓機構會為學員提供適切的教學支援服務，協助學員順利達致課程學習成效。</w:t>
      </w:r>
    </w:p>
    <w:p w:rsidR="0073099E" w:rsidRPr="005B1939" w:rsidRDefault="0073099E" w:rsidP="00593656">
      <w:pPr>
        <w:jc w:val="both"/>
        <w:rPr>
          <w:rFonts w:ascii="Times New Roman" w:hAnsi="Times New Roman"/>
        </w:rPr>
      </w:pPr>
    </w:p>
    <w:p w:rsidR="0073099E" w:rsidRPr="005B1939" w:rsidRDefault="0073099E" w:rsidP="00593656">
      <w:pPr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就業掛鈎課程</w:t>
      </w:r>
    </w:p>
    <w:p w:rsidR="0073099E" w:rsidRPr="005B1939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為失業或待業人士而設，</w:t>
      </w:r>
      <w:r w:rsidR="0073099E" w:rsidRPr="005B1939">
        <w:rPr>
          <w:rFonts w:ascii="Times New Roman" w:hAnsi="Times New Roman" w:hint="eastAsia"/>
        </w:rPr>
        <w:t>涵蓋</w:t>
      </w:r>
      <w:r w:rsidR="0073099E" w:rsidRPr="006F4AA9">
        <w:rPr>
          <w:rFonts w:ascii="Times New Roman" w:hAnsi="Times New Roman" w:hint="eastAsia"/>
        </w:rPr>
        <w:t>飲食、</w:t>
      </w:r>
      <w:r w:rsidR="0073099E" w:rsidRPr="005B1939">
        <w:rPr>
          <w:rFonts w:ascii="Times New Roman" w:hAnsi="Times New Roman"/>
        </w:rPr>
        <w:t>健康護理、環境服務、社會服務、</w:t>
      </w:r>
      <w:r w:rsidR="00BB51B7" w:rsidRPr="005B1939">
        <w:rPr>
          <w:rFonts w:ascii="Times New Roman" w:hAnsi="Times New Roman" w:hint="eastAsia"/>
        </w:rPr>
        <w:t>零售</w:t>
      </w:r>
      <w:r w:rsidR="00BB51B7" w:rsidRPr="005B1939">
        <w:rPr>
          <w:rFonts w:ascii="Times New Roman" w:hAnsi="Times New Roman" w:hint="eastAsia"/>
          <w:lang w:eastAsia="zh-HK"/>
        </w:rPr>
        <w:t>、</w:t>
      </w:r>
      <w:r w:rsidR="0073099E" w:rsidRPr="005B1939">
        <w:rPr>
          <w:rFonts w:ascii="Times New Roman" w:hAnsi="Times New Roman" w:hint="eastAsia"/>
        </w:rPr>
        <w:t>商業、印刷及出版、</w:t>
      </w:r>
      <w:r w:rsidR="00E17F84" w:rsidRPr="005B1939">
        <w:rPr>
          <w:rFonts w:ascii="Times New Roman" w:hAnsi="Times New Roman" w:hint="eastAsia"/>
        </w:rPr>
        <w:t>資訊及通訊科技、</w:t>
      </w:r>
      <w:r w:rsidR="0073099E" w:rsidRPr="005B1939">
        <w:rPr>
          <w:rFonts w:ascii="Times New Roman" w:hAnsi="Times New Roman" w:hint="eastAsia"/>
        </w:rPr>
        <w:t>物業管理及保安等行業範疇</w:t>
      </w:r>
    </w:p>
    <w:p w:rsidR="0073099E" w:rsidRPr="005B1939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學費全免，</w:t>
      </w:r>
      <w:r w:rsidR="0073099E" w:rsidRPr="005B1939">
        <w:rPr>
          <w:rFonts w:ascii="Times New Roman" w:hAnsi="Times New Roman" w:hint="eastAsia"/>
        </w:rPr>
        <w:t>合資格學員可獲發放再培訓津貼</w:t>
      </w:r>
    </w:p>
    <w:p w:rsidR="0073099E" w:rsidRPr="005B1939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提供六個月的就業跟進服務</w:t>
      </w:r>
    </w:p>
    <w:p w:rsidR="0073099E" w:rsidRPr="005B1939" w:rsidRDefault="0073099E" w:rsidP="00593656">
      <w:pPr>
        <w:jc w:val="both"/>
        <w:rPr>
          <w:rFonts w:ascii="Times New Roman" w:hAnsi="Times New Roman"/>
        </w:rPr>
      </w:pPr>
    </w:p>
    <w:p w:rsidR="0073099E" w:rsidRPr="005B1939" w:rsidRDefault="0073099E" w:rsidP="00593656">
      <w:pPr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技能提升課程</w:t>
      </w:r>
    </w:p>
    <w:p w:rsidR="0073099E" w:rsidRPr="005B1939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5B1939">
        <w:rPr>
          <w:rFonts w:ascii="Times New Roman" w:hAnsi="Times New Roman" w:hint="eastAsia"/>
        </w:rPr>
        <w:t>失業及在職人士均可報讀，</w:t>
      </w:r>
      <w:r w:rsidR="0073099E" w:rsidRPr="005B1939">
        <w:rPr>
          <w:rFonts w:ascii="Times New Roman" w:hAnsi="Times New Roman" w:hint="eastAsia"/>
        </w:rPr>
        <w:t>涵蓋</w:t>
      </w:r>
      <w:r w:rsidR="0073099E" w:rsidRPr="005B1939">
        <w:rPr>
          <w:rFonts w:ascii="Times New Roman" w:hAnsi="Times New Roman" w:hint="eastAsia"/>
          <w:lang w:eastAsia="zh-HK"/>
        </w:rPr>
        <w:t>飲食、</w:t>
      </w:r>
      <w:r w:rsidR="0073099E" w:rsidRPr="005B1939">
        <w:rPr>
          <w:rFonts w:ascii="Times New Roman" w:hAnsi="Times New Roman" w:hint="eastAsia"/>
        </w:rPr>
        <w:t>環境服務、商業、</w:t>
      </w:r>
      <w:r w:rsidR="000C38C8" w:rsidRPr="005B1939">
        <w:rPr>
          <w:rFonts w:ascii="Times New Roman" w:hAnsi="Times New Roman" w:hint="eastAsia"/>
        </w:rPr>
        <w:t>零售、</w:t>
      </w:r>
      <w:r w:rsidR="0073099E" w:rsidRPr="005B1939">
        <w:rPr>
          <w:rFonts w:ascii="Times New Roman" w:hAnsi="Times New Roman" w:hint="eastAsia"/>
        </w:rPr>
        <w:t>物業管理及保安、</w:t>
      </w:r>
      <w:r w:rsidR="00803BAB" w:rsidRPr="005B1939">
        <w:rPr>
          <w:rFonts w:ascii="Times New Roman" w:hAnsi="Times New Roman" w:hint="eastAsia"/>
        </w:rPr>
        <w:t>美容、</w:t>
      </w:r>
      <w:r w:rsidR="0073099E" w:rsidRPr="005B1939">
        <w:rPr>
          <w:rFonts w:ascii="Times New Roman" w:hAnsi="Times New Roman" w:hint="eastAsia"/>
        </w:rPr>
        <w:t>中醫保健等行業範疇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通用技能課程</w:t>
      </w:r>
    </w:p>
    <w:p w:rsidR="0073099E" w:rsidRPr="002E68A4" w:rsidRDefault="00593656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失業及在職人士均可報讀，</w:t>
      </w:r>
      <w:r w:rsidR="0073099E" w:rsidRPr="002E68A4">
        <w:rPr>
          <w:rFonts w:ascii="Times New Roman" w:hAnsi="Times New Roman"/>
        </w:rPr>
        <w:t>包括職業語文、資訊科技應用、求職技巧</w:t>
      </w:r>
      <w:r w:rsidR="000C38C8" w:rsidRPr="002E68A4">
        <w:rPr>
          <w:rFonts w:ascii="Times New Roman" w:hAnsi="Times New Roman" w:hint="eastAsia"/>
          <w:lang w:eastAsia="zh-HK"/>
        </w:rPr>
        <w:t>、</w:t>
      </w:r>
      <w:r w:rsidR="000C38C8" w:rsidRPr="002E68A4">
        <w:rPr>
          <w:rFonts w:ascii="Times New Roman" w:hAnsi="Times New Roman"/>
        </w:rPr>
        <w:t>就業規劃</w:t>
      </w:r>
      <w:r w:rsidR="0073099E" w:rsidRPr="002E68A4">
        <w:rPr>
          <w:rFonts w:ascii="Times New Roman" w:hAnsi="Times New Roman"/>
        </w:rPr>
        <w:t>等跨行業適用的知識及技能訓練</w:t>
      </w:r>
    </w:p>
    <w:p w:rsidR="00937615" w:rsidRPr="002E68A4" w:rsidRDefault="00937615" w:rsidP="00593656">
      <w:pPr>
        <w:jc w:val="both"/>
        <w:rPr>
          <w:rFonts w:ascii="Times New Roman" w:hAnsi="Times New Roman"/>
        </w:rPr>
      </w:pPr>
    </w:p>
    <w:p w:rsidR="00937615" w:rsidRPr="002E68A4" w:rsidRDefault="00937615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支援服務</w:t>
      </w:r>
    </w:p>
    <w:p w:rsidR="00B35C26" w:rsidRPr="002E68A4" w:rsidRDefault="00B35C26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提供一系列</w:t>
      </w:r>
      <w:r w:rsidRPr="002E68A4">
        <w:rPr>
          <w:rFonts w:ascii="Times New Roman" w:hAnsi="Times New Roman" w:hint="eastAsia"/>
          <w:lang w:eastAsia="zh-HK"/>
        </w:rPr>
        <w:t>培</w:t>
      </w:r>
      <w:r w:rsidRPr="002E68A4">
        <w:rPr>
          <w:rFonts w:ascii="Times New Roman" w:hAnsi="Times New Roman" w:hint="eastAsia"/>
        </w:rPr>
        <w:t>訓</w:t>
      </w:r>
      <w:r w:rsidRPr="002E68A4">
        <w:rPr>
          <w:rFonts w:ascii="Times New Roman" w:hAnsi="Times New Roman" w:hint="eastAsia"/>
          <w:lang w:eastAsia="zh-HK"/>
        </w:rPr>
        <w:t>及就</w:t>
      </w:r>
      <w:r w:rsidRPr="002E68A4">
        <w:rPr>
          <w:rFonts w:ascii="Times New Roman" w:hAnsi="Times New Roman" w:hint="eastAsia"/>
        </w:rPr>
        <w:t>業</w:t>
      </w:r>
      <w:r w:rsidRPr="002E68A4">
        <w:rPr>
          <w:rFonts w:ascii="Times New Roman" w:hAnsi="Times New Roman"/>
        </w:rPr>
        <w:t>支援服務，協助市民</w:t>
      </w:r>
      <w:r w:rsidR="000C38C8"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 w:hint="eastAsia"/>
        </w:rPr>
        <w:t>包括殘疾及工傷康復人士</w:t>
      </w:r>
      <w:r w:rsidR="000C38C8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掌握培訓及就業資訊</w:t>
      </w:r>
      <w:r w:rsidRPr="002E68A4">
        <w:rPr>
          <w:rFonts w:ascii="Times New Roman" w:hAnsi="Times New Roman" w:hint="eastAsia"/>
          <w:lang w:eastAsia="zh-HK"/>
        </w:rPr>
        <w:t>，以</w:t>
      </w:r>
      <w:r w:rsidRPr="002E68A4">
        <w:rPr>
          <w:rFonts w:ascii="Times New Roman" w:hAnsi="Times New Roman" w:hint="eastAsia"/>
        </w:rPr>
        <w:t>及</w:t>
      </w:r>
      <w:r w:rsidRPr="002E68A4">
        <w:rPr>
          <w:rFonts w:ascii="Times New Roman" w:hAnsi="Times New Roman"/>
        </w:rPr>
        <w:t>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</w:t>
      </w:r>
    </w:p>
    <w:p w:rsidR="0073099E" w:rsidRPr="00593656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</w:p>
    <w:p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  <w:lang w:eastAsia="zh-HK"/>
        </w:rPr>
        <w:t>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  <w:lang w:eastAsia="zh-HK"/>
        </w:rPr>
        <w:t>」</w:t>
      </w:r>
      <w:r w:rsidR="005D4E66" w:rsidRPr="002E68A4">
        <w:rPr>
          <w:rFonts w:ascii="Times New Roman" w:hAnsi="Times New Roman"/>
        </w:rPr>
        <w:t>位於天水圍，</w:t>
      </w:r>
      <w:r w:rsidRPr="002E68A4">
        <w:rPr>
          <w:rFonts w:ascii="Times New Roman" w:hAnsi="Times New Roman"/>
        </w:rPr>
        <w:t>為巿民提供全面的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課程資訊及支援服務。登記成為中心會員及使用服務，費用全免</w:t>
      </w:r>
    </w:p>
    <w:p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:rsidR="0073099E" w:rsidRDefault="0073099E" w:rsidP="00593656">
      <w:pPr>
        <w:jc w:val="both"/>
        <w:rPr>
          <w:rFonts w:ascii="Times New Roman" w:hAnsi="Times New Roman"/>
        </w:rPr>
      </w:pPr>
    </w:p>
    <w:p w:rsidR="00803BAB" w:rsidRPr="002E68A4" w:rsidRDefault="00803BAB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</w:t>
      </w:r>
    </w:p>
    <w:p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在</w:t>
      </w:r>
      <w:r w:rsidR="005B1939">
        <w:rPr>
          <w:rFonts w:ascii="Times New Roman" w:hAnsi="Times New Roman" w:hint="eastAsia"/>
        </w:rPr>
        <w:t>新界</w:t>
      </w:r>
      <w:r w:rsidRPr="002E68A4">
        <w:rPr>
          <w:rFonts w:ascii="Times New Roman" w:hAnsi="Times New Roman"/>
          <w:lang w:eastAsia="zh-HK"/>
        </w:rPr>
        <w:t>、</w:t>
      </w: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  <w:lang w:eastAsia="zh-HK"/>
        </w:rPr>
        <w:t>及九龍東</w:t>
      </w:r>
      <w:r w:rsidRPr="002E68A4">
        <w:rPr>
          <w:rFonts w:ascii="Times New Roman" w:hAnsi="Times New Roman"/>
        </w:rPr>
        <w:t>區設</w:t>
      </w:r>
      <w:r w:rsidRPr="002E68A4">
        <w:rPr>
          <w:rFonts w:ascii="Times New Roman" w:hAnsi="Times New Roman"/>
          <w:lang w:eastAsia="zh-HK"/>
        </w:rPr>
        <w:t>有</w:t>
      </w:r>
      <w:r w:rsidRPr="002E68A4">
        <w:rPr>
          <w:rFonts w:ascii="Times New Roman" w:hAnsi="Times New Roman"/>
        </w:rPr>
        <w:t>37</w:t>
      </w:r>
      <w:r w:rsidRPr="002E68A4">
        <w:rPr>
          <w:rFonts w:ascii="Times New Roman" w:hAnsi="Times New Roman"/>
        </w:rPr>
        <w:t>個「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服務點」，提供查詢及報讀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課程服務、舉辦行業講座和試讀班，以及預約培訓顧問服務等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</w:t>
      </w:r>
    </w:p>
    <w:p w:rsidR="0073099E" w:rsidRPr="002E68A4" w:rsidRDefault="0073099E" w:rsidP="00593656">
      <w:pPr>
        <w:pStyle w:val="a3"/>
        <w:numPr>
          <w:ilvl w:val="0"/>
          <w:numId w:val="5"/>
        </w:numPr>
        <w:jc w:val="both"/>
        <w:rPr>
          <w:rFonts w:ascii="Times New Roman" w:hAnsi="Times New Roman"/>
          <w:lang w:eastAsia="zh-HK"/>
        </w:rPr>
      </w:pPr>
      <w:r w:rsidRPr="002E68A4">
        <w:rPr>
          <w:rFonts w:ascii="Times New Roman" w:hAnsi="Times New Roman"/>
          <w:lang w:eastAsia="zh-HK"/>
        </w:rPr>
        <w:t>在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辦事處、「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服務中心」、「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2E68A4">
        <w:rPr>
          <w:rFonts w:ascii="Times New Roman" w:hAnsi="Times New Roman"/>
        </w:rPr>
        <w:t>10</w:t>
      </w:r>
      <w:r w:rsidRPr="002E68A4">
        <w:rPr>
          <w:rFonts w:ascii="Times New Roman" w:hAnsi="Times New Roman"/>
          <w:lang w:eastAsia="zh-HK"/>
        </w:rPr>
        <w:t>0</w:t>
      </w:r>
      <w:r w:rsidRPr="002E68A4">
        <w:rPr>
          <w:rFonts w:ascii="Times New Roman" w:hAnsi="Times New Roman"/>
          <w:lang w:eastAsia="zh-HK"/>
        </w:rPr>
        <w:t>個地點，設置</w:t>
      </w:r>
      <w:r w:rsidRPr="002E68A4">
        <w:rPr>
          <w:rFonts w:ascii="Times New Roman" w:hAnsi="Times New Roman"/>
          <w:lang w:eastAsia="zh-HK"/>
        </w:rPr>
        <w:t>ERB</w:t>
      </w:r>
      <w:r w:rsidRPr="002E68A4">
        <w:rPr>
          <w:rFonts w:ascii="Times New Roman" w:hAnsi="Times New Roman"/>
          <w:lang w:eastAsia="zh-HK"/>
        </w:rPr>
        <w:t>「培訓通」課程搜索終端機。巿民可透過「培訓通」搜尋及查閱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</w:p>
    <w:p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培訓顧問透過面談或視像會議形式，為市民</w:t>
      </w:r>
      <w:r w:rsidR="001A5F98" w:rsidRPr="002E68A4">
        <w:rPr>
          <w:rFonts w:ascii="標楷體" w:eastAsia="標楷體" w:hAnsi="標楷體" w:hint="eastAsia"/>
        </w:rPr>
        <w:t>(</w:t>
      </w:r>
      <w:r w:rsidR="001A5F98" w:rsidRPr="002E68A4">
        <w:rPr>
          <w:rFonts w:ascii="Times New Roman" w:hAnsi="Times New Roman"/>
        </w:rPr>
        <w:t>包括殘疾及工傷康復人士</w:t>
      </w:r>
      <w:r w:rsidR="001A5F98" w:rsidRPr="002E68A4">
        <w:rPr>
          <w:rFonts w:ascii="標楷體" w:eastAsia="標楷體" w:hAnsi="標楷體" w:hint="eastAsia"/>
        </w:rPr>
        <w:t>)</w:t>
      </w:r>
      <w:r w:rsidRPr="002E68A4">
        <w:rPr>
          <w:rFonts w:ascii="Times New Roman" w:hAnsi="Times New Roman"/>
        </w:rPr>
        <w:t>提供個人化的諮詢服務，因應個別需要提供合適的培訓建議，並協助報讀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課程。培訓顧問透過外展服務連繫地區團體，協助有特別需要社群掌握培訓課程及就業市場資訊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地區活動</w:t>
      </w:r>
    </w:p>
    <w:p w:rsidR="0073099E" w:rsidRPr="002E68A4" w:rsidRDefault="0073099E" w:rsidP="00593656">
      <w:pPr>
        <w:pStyle w:val="a3"/>
        <w:numPr>
          <w:ilvl w:val="0"/>
          <w:numId w:val="2"/>
        </w:numPr>
        <w:ind w:left="480" w:hanging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資助培訓機構在全港各區舉辦</w:t>
      </w:r>
      <w:r w:rsidR="00593656">
        <w:rPr>
          <w:rFonts w:ascii="Times New Roman" w:hAnsi="Times New Roman" w:hint="eastAsia"/>
        </w:rPr>
        <w:t>各式</w:t>
      </w:r>
      <w:r w:rsidRPr="002E68A4">
        <w:rPr>
          <w:rFonts w:ascii="Times New Roman" w:hAnsi="Times New Roman"/>
        </w:rPr>
        <w:t>推廣活動，包括宣傳攤位</w:t>
      </w:r>
      <w:r w:rsidR="00AE4597" w:rsidRPr="002E68A4">
        <w:rPr>
          <w:rFonts w:ascii="Times New Roman" w:hAnsi="Times New Roman" w:hint="eastAsia"/>
          <w:lang w:eastAsia="zh-HK"/>
        </w:rPr>
        <w:t>、</w:t>
      </w:r>
      <w:r w:rsidRPr="002E68A4">
        <w:rPr>
          <w:rFonts w:ascii="Times New Roman" w:hAnsi="Times New Roman"/>
        </w:rPr>
        <w:t>地區導賞團</w:t>
      </w:r>
      <w:r w:rsidR="009265F8" w:rsidRPr="002E68A4">
        <w:rPr>
          <w:rFonts w:ascii="Times New Roman" w:hAnsi="Times New Roman" w:hint="eastAsia"/>
          <w:lang w:eastAsia="zh-HK"/>
        </w:rPr>
        <w:t>、</w:t>
      </w:r>
      <w:r w:rsidR="00AE4597" w:rsidRPr="002E68A4">
        <w:rPr>
          <w:rFonts w:ascii="Times New Roman" w:hAnsi="Times New Roman" w:hint="eastAsia"/>
          <w:lang w:eastAsia="zh-HK"/>
        </w:rPr>
        <w:t>課程體驗活動</w:t>
      </w:r>
      <w:r w:rsidR="00593656">
        <w:rPr>
          <w:rFonts w:ascii="Times New Roman" w:hAnsi="Times New Roman" w:hint="eastAsia"/>
        </w:rPr>
        <w:t>，以</w:t>
      </w:r>
      <w:r w:rsidR="009265F8" w:rsidRPr="002E68A4">
        <w:rPr>
          <w:rFonts w:ascii="Times New Roman" w:hAnsi="Times New Roman" w:hint="eastAsia"/>
          <w:lang w:eastAsia="zh-HK"/>
        </w:rPr>
        <w:t>及網上活動</w:t>
      </w:r>
      <w:r w:rsidRPr="002E68A4">
        <w:rPr>
          <w:rFonts w:ascii="Times New Roman" w:hAnsi="Times New Roman"/>
        </w:rPr>
        <w:t>，</w:t>
      </w:r>
      <w:r w:rsidR="00593656">
        <w:rPr>
          <w:rFonts w:ascii="Times New Roman" w:hAnsi="Times New Roman" w:hint="eastAsia"/>
        </w:rPr>
        <w:t>為</w:t>
      </w:r>
      <w:r w:rsidRPr="002E68A4">
        <w:rPr>
          <w:rFonts w:ascii="Times New Roman" w:hAnsi="Times New Roman"/>
        </w:rPr>
        <w:t>巿民</w:t>
      </w:r>
      <w:r w:rsidR="001A5F98" w:rsidRPr="002E68A4">
        <w:rPr>
          <w:rFonts w:ascii="標楷體" w:eastAsia="標楷體" w:hAnsi="標楷體" w:hint="eastAsia"/>
        </w:rPr>
        <w:t>(</w:t>
      </w:r>
      <w:r w:rsidR="001A5F98" w:rsidRPr="002E68A4">
        <w:rPr>
          <w:rFonts w:ascii="Times New Roman" w:hAnsi="Times New Roman"/>
        </w:rPr>
        <w:t>包括殘疾及工傷康復人士</w:t>
      </w:r>
      <w:r w:rsidR="001A5F98" w:rsidRPr="002E68A4">
        <w:rPr>
          <w:rFonts w:ascii="標楷體" w:eastAsia="標楷體" w:hAnsi="標楷體" w:hint="eastAsia"/>
        </w:rPr>
        <w:t>)</w:t>
      </w:r>
      <w:r w:rsidR="00FF2659" w:rsidRPr="00FF2659">
        <w:rPr>
          <w:rFonts w:ascii="Times New Roman" w:hAnsi="Times New Roman" w:hint="eastAsia"/>
        </w:rPr>
        <w:t>提供</w:t>
      </w:r>
      <w:r w:rsidRPr="002E68A4">
        <w:rPr>
          <w:rFonts w:ascii="Times New Roman" w:hAnsi="Times New Roman"/>
        </w:rPr>
        <w:t>培訓及就業</w:t>
      </w:r>
      <w:r w:rsidR="00FF2659">
        <w:rPr>
          <w:rFonts w:ascii="Times New Roman" w:hAnsi="Times New Roman" w:hint="eastAsia"/>
        </w:rPr>
        <w:t>資訊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屬法定組織，根據《僱員再培訓條例》於</w:t>
      </w:r>
      <w:r w:rsidRPr="002E68A4">
        <w:rPr>
          <w:rFonts w:ascii="Times New Roman" w:hAnsi="Times New Roman"/>
        </w:rPr>
        <w:t>1992</w:t>
      </w:r>
      <w:r w:rsidRPr="002E68A4">
        <w:rPr>
          <w:rFonts w:ascii="Times New Roman" w:hAnsi="Times New Roman"/>
        </w:rPr>
        <w:t>年成立，透過統籌、撥款和監察，委任約</w:t>
      </w:r>
      <w:r w:rsidRPr="002E68A4">
        <w:rPr>
          <w:rFonts w:ascii="Times New Roman" w:hAnsi="Times New Roman"/>
        </w:rPr>
        <w:t>80</w:t>
      </w:r>
      <w:r w:rsidRPr="002E68A4">
        <w:rPr>
          <w:rFonts w:ascii="Times New Roman" w:hAnsi="Times New Roman"/>
        </w:rPr>
        <w:t>間培訓機構提供培訓課程和服務，服務對象為</w:t>
      </w:r>
      <w:r w:rsidRPr="002E68A4">
        <w:rPr>
          <w:rFonts w:ascii="Times New Roman" w:hAnsi="Times New Roman"/>
        </w:rPr>
        <w:t>15</w:t>
      </w:r>
      <w:r w:rsidRPr="002E68A4">
        <w:rPr>
          <w:rFonts w:ascii="Times New Roman" w:hAnsi="Times New Roman"/>
        </w:rPr>
        <w:t>歲或以上、具副學位或以下教育程度的人士。</w:t>
      </w: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提供約</w:t>
      </w:r>
      <w:r w:rsidRPr="002E68A4">
        <w:rPr>
          <w:rFonts w:ascii="Times New Roman" w:hAnsi="Times New Roman"/>
        </w:rPr>
        <w:t>700</w:t>
      </w:r>
      <w:r w:rsidRPr="002E68A4">
        <w:rPr>
          <w:rFonts w:ascii="Times New Roman" w:hAnsi="Times New Roman"/>
        </w:rPr>
        <w:t>項具市場需求及事業前景的培訓課程，涵蓋</w:t>
      </w:r>
      <w:r w:rsidRPr="002E68A4">
        <w:rPr>
          <w:rFonts w:ascii="Times New Roman" w:hAnsi="Times New Roman"/>
        </w:rPr>
        <w:t>28</w:t>
      </w:r>
      <w:r w:rsidRPr="002E68A4">
        <w:rPr>
          <w:rFonts w:ascii="Times New Roman" w:hAnsi="Times New Roman"/>
        </w:rPr>
        <w:t>個行業及多個通用技能範疇，為學員構建進修階梯，為行業培育人才。</w:t>
      </w:r>
    </w:p>
    <w:p w:rsidR="002F3499" w:rsidRPr="002E68A4" w:rsidRDefault="002F3499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68A4">
        <w:rPr>
          <w:rFonts w:ascii="Times New Roman" w:hAnsi="Times New Roman" w:cs="Times New Roman"/>
          <w:sz w:val="24"/>
          <w:szCs w:val="24"/>
          <w:u w:val="single"/>
        </w:rPr>
        <w:t>聯絡我們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僱員再培訓局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 xml:space="preserve">182 182  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7" w:history="1">
        <w:r w:rsidRPr="002E68A4">
          <w:rPr>
            <w:rStyle w:val="a4"/>
            <w:rFonts w:ascii="Times New Roman" w:hAnsi="Times New Roman"/>
          </w:rPr>
          <w:t>www.erb.org</w:t>
        </w:r>
      </w:hyperlink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服務中心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天水圍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8" w:history="1">
        <w:r w:rsidRPr="002E68A4">
          <w:rPr>
            <w:rStyle w:val="a4"/>
            <w:rFonts w:ascii="Times New Roman" w:hAnsi="Times New Roman"/>
          </w:rPr>
          <w:t>www.erbsc.erb.org</w:t>
        </w:r>
      </w:hyperlink>
      <w:r w:rsidRPr="002E68A4">
        <w:rPr>
          <w:rFonts w:ascii="Times New Roman" w:hAnsi="Times New Roman"/>
        </w:rPr>
        <w:t xml:space="preserve"> 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ERB</w:t>
      </w:r>
      <w:r w:rsidRPr="002E68A4">
        <w:rPr>
          <w:rFonts w:ascii="Times New Roman" w:hAnsi="Times New Roman"/>
        </w:rPr>
        <w:t>服務點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="005B1939">
        <w:rPr>
          <w:rFonts w:ascii="Times New Roman" w:hAnsi="Times New Roman" w:hint="eastAsia"/>
        </w:rPr>
        <w:t>新界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2428 2283</w:t>
      </w:r>
    </w:p>
    <w:p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2700 1777</w:t>
      </w:r>
    </w:p>
    <w:p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九龍東</w:t>
      </w:r>
      <w:r w:rsidRPr="002E68A4">
        <w:rPr>
          <w:rFonts w:ascii="Times New Roman" w:hAnsi="Times New Roman"/>
          <w:vertAlign w:val="superscript"/>
        </w:rPr>
        <w:tab/>
      </w:r>
      <w:r w:rsidRPr="002E68A4">
        <w:rPr>
          <w:rFonts w:ascii="Times New Roman" w:hAnsi="Times New Roman"/>
          <w:vertAlign w:val="superscript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2326 2133</w:t>
      </w:r>
    </w:p>
    <w:p w:rsidR="0073099E" w:rsidRPr="002E68A4" w:rsidRDefault="0073099E" w:rsidP="00593656">
      <w:pPr>
        <w:jc w:val="both"/>
        <w:rPr>
          <w:rFonts w:ascii="Times New Roman" w:hAnsi="Times New Roman"/>
        </w:rPr>
      </w:pPr>
    </w:p>
    <w:p w:rsidR="0073099E" w:rsidRPr="002E68A4" w:rsidRDefault="0073099E" w:rsidP="00593656">
      <w:pPr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培訓顧問服務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>天水圍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3919 6100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hyperlink r:id="rId9" w:history="1">
        <w:r w:rsidRPr="002E68A4">
          <w:rPr>
            <w:rStyle w:val="a4"/>
            <w:rFonts w:ascii="Times New Roman" w:hAnsi="Times New Roman"/>
          </w:rPr>
          <w:t>www.erb.org/tc</w:t>
        </w:r>
      </w:hyperlink>
    </w:p>
    <w:p w:rsidR="0073099E" w:rsidRPr="002E68A4" w:rsidRDefault="005B1939" w:rsidP="00593656">
      <w:pPr>
        <w:ind w:left="1920" w:firstLine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新界</w:t>
      </w:r>
      <w:r w:rsidR="0073099E" w:rsidRPr="002E68A4">
        <w:rPr>
          <w:rFonts w:ascii="Times New Roman" w:hAnsi="Times New Roman"/>
        </w:rPr>
        <w:tab/>
      </w:r>
      <w:r w:rsidR="0073099E" w:rsidRPr="002E68A4">
        <w:rPr>
          <w:rFonts w:ascii="Times New Roman" w:hAnsi="Times New Roman"/>
          <w:color w:val="000000"/>
        </w:rPr>
        <w:t>電話：</w:t>
      </w:r>
      <w:r w:rsidR="0073099E" w:rsidRPr="002E68A4">
        <w:rPr>
          <w:rFonts w:ascii="Times New Roman" w:hAnsi="Times New Roman"/>
        </w:rPr>
        <w:t>2428 2283</w:t>
      </w:r>
      <w:r w:rsidR="0073099E" w:rsidRPr="002E68A4">
        <w:rPr>
          <w:rFonts w:ascii="Times New Roman" w:hAnsi="Times New Roman"/>
        </w:rPr>
        <w:tab/>
      </w:r>
    </w:p>
    <w:p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九龍西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2700 1777</w:t>
      </w:r>
    </w:p>
    <w:p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九龍東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2326 2133</w:t>
      </w:r>
    </w:p>
    <w:p w:rsidR="0073099E" w:rsidRPr="002E68A4" w:rsidRDefault="0073099E" w:rsidP="00593656">
      <w:pPr>
        <w:ind w:left="1920" w:firstLine="480"/>
        <w:jc w:val="both"/>
        <w:rPr>
          <w:rFonts w:ascii="Times New Roman" w:hAnsi="Times New Roman"/>
        </w:rPr>
      </w:pPr>
      <w:r w:rsidRPr="002E68A4">
        <w:rPr>
          <w:rFonts w:ascii="Times New Roman" w:hAnsi="Times New Roman"/>
        </w:rPr>
        <w:t>小西灣</w:t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</w:rPr>
        <w:tab/>
      </w:r>
      <w:r w:rsidRPr="002E68A4">
        <w:rPr>
          <w:rFonts w:ascii="Times New Roman" w:hAnsi="Times New Roman"/>
          <w:color w:val="000000"/>
        </w:rPr>
        <w:t>電話：</w:t>
      </w:r>
      <w:r w:rsidRPr="002E68A4">
        <w:rPr>
          <w:rFonts w:ascii="Times New Roman" w:hAnsi="Times New Roman"/>
        </w:rPr>
        <w:t>182 182</w:t>
      </w:r>
      <w:r w:rsidRPr="002E68A4">
        <w:rPr>
          <w:rFonts w:ascii="Times New Roman" w:hAnsi="Times New Roman"/>
        </w:rPr>
        <w:tab/>
      </w:r>
    </w:p>
    <w:p w:rsidR="0073099E" w:rsidRDefault="0073099E" w:rsidP="00593656">
      <w:pPr>
        <w:jc w:val="both"/>
        <w:rPr>
          <w:rFonts w:ascii="Times New Roman" w:hAnsi="Times New Roman"/>
        </w:rPr>
      </w:pPr>
    </w:p>
    <w:p w:rsidR="00593656" w:rsidRPr="00593656" w:rsidRDefault="007F7AFE" w:rsidP="00593656">
      <w:pPr>
        <w:jc w:val="both"/>
        <w:rPr>
          <w:rFonts w:ascii="Times New Roman" w:hAnsi="Times New Roman"/>
        </w:rPr>
      </w:pPr>
      <w:r w:rsidRPr="00593656">
        <w:rPr>
          <w:rFonts w:ascii="Times New Roman" w:hAnsi="Times New Roman" w:hint="eastAsia"/>
        </w:rPr>
        <w:t>搜尋</w:t>
      </w:r>
      <w:r>
        <w:rPr>
          <w:rFonts w:ascii="Times New Roman" w:hAnsi="Times New Roman" w:hint="eastAsia"/>
        </w:rPr>
        <w:t>E</w:t>
      </w:r>
      <w:r>
        <w:rPr>
          <w:rFonts w:ascii="Times New Roman" w:hAnsi="Times New Roman"/>
        </w:rPr>
        <w:t>RB</w:t>
      </w:r>
      <w:r w:rsidR="00593656" w:rsidRPr="00593656">
        <w:rPr>
          <w:rFonts w:ascii="Times New Roman" w:hAnsi="Times New Roman" w:hint="eastAsia"/>
        </w:rPr>
        <w:t>課程：</w:t>
      </w:r>
      <w:r w:rsidR="00593656" w:rsidRPr="00593656">
        <w:rPr>
          <w:rFonts w:ascii="Times New Roman" w:hAnsi="Times New Roman" w:hint="eastAsia"/>
        </w:rPr>
        <w:t>https://course.erb.org</w:t>
      </w:r>
    </w:p>
    <w:p w:rsidR="00593656" w:rsidRPr="00593656" w:rsidRDefault="00593656" w:rsidP="00593656">
      <w:pPr>
        <w:jc w:val="both"/>
        <w:rPr>
          <w:rFonts w:ascii="Times New Roman" w:hAnsi="Times New Roman"/>
        </w:rPr>
      </w:pPr>
    </w:p>
    <w:p w:rsidR="00593656" w:rsidRP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="00593656" w:rsidRPr="00593656">
        <w:rPr>
          <w:rFonts w:ascii="Times New Roman" w:hAnsi="Times New Roman" w:hint="eastAsia"/>
        </w:rPr>
        <w:t>熱線</w:t>
      </w:r>
      <w:r w:rsidR="00593656" w:rsidRPr="00593656">
        <w:rPr>
          <w:rFonts w:ascii="Times New Roman" w:hAnsi="Times New Roman" w:hint="eastAsia"/>
        </w:rPr>
        <w:t xml:space="preserve">182 182 </w:t>
      </w:r>
    </w:p>
    <w:p w:rsidR="00593656" w:rsidRDefault="00211A51" w:rsidP="00593656">
      <w:pPr>
        <w:jc w:val="both"/>
        <w:rPr>
          <w:rFonts w:ascii="Times New Roman" w:hAnsi="Times New Roman"/>
        </w:rPr>
      </w:pPr>
      <w:hyperlink r:id="rId10" w:history="1">
        <w:r w:rsidR="007F7AFE" w:rsidRPr="004F20A6">
          <w:rPr>
            <w:rStyle w:val="a4"/>
            <w:rFonts w:ascii="Times New Roman" w:hAnsi="Times New Roman"/>
          </w:rPr>
          <w:t>www.erb.org</w:t>
        </w:r>
      </w:hyperlink>
    </w:p>
    <w:p w:rsidR="00593656" w:rsidRP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593656"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="00593656" w:rsidRPr="00593656">
        <w:rPr>
          <w:rFonts w:ascii="Times New Roman" w:hAnsi="Times New Roman"/>
        </w:rPr>
        <w:t>ERB</w:t>
      </w:r>
      <w:r>
        <w:rPr>
          <w:rFonts w:ascii="Times New Roman" w:hAnsi="Times New Roman"/>
        </w:rPr>
        <w:t xml:space="preserve">” </w:t>
      </w:r>
      <w:r w:rsidR="00593656" w:rsidRPr="00593656">
        <w:rPr>
          <w:rFonts w:ascii="Times New Roman" w:hAnsi="Times New Roman"/>
        </w:rPr>
        <w:t>FB</w:t>
      </w:r>
    </w:p>
    <w:p w:rsidR="00593656" w:rsidRDefault="007F7AFE" w:rsidP="005936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593656" w:rsidRPr="00593656">
        <w:rPr>
          <w:rFonts w:ascii="Times New Roman" w:hAnsi="Times New Roman" w:hint="eastAsia"/>
        </w:rPr>
        <w:t>蔣知識</w:t>
      </w:r>
      <w:r w:rsidR="00593656" w:rsidRPr="00593656">
        <w:rPr>
          <w:rFonts w:ascii="Times New Roman" w:hAnsi="Times New Roman" w:hint="eastAsia"/>
        </w:rPr>
        <w:t xml:space="preserve"> Captain K</w:t>
      </w:r>
      <w:r>
        <w:rPr>
          <w:rFonts w:ascii="Times New Roman" w:hAnsi="Times New Roman"/>
        </w:rPr>
        <w:t xml:space="preserve">” </w:t>
      </w:r>
      <w:r w:rsidR="00593656" w:rsidRPr="00593656">
        <w:rPr>
          <w:rFonts w:ascii="Times New Roman" w:hAnsi="Times New Roman" w:hint="eastAsia"/>
        </w:rPr>
        <w:t>IG</w:t>
      </w:r>
    </w:p>
    <w:p w:rsidR="00593656" w:rsidRPr="002E68A4" w:rsidRDefault="00593656" w:rsidP="00593656">
      <w:pPr>
        <w:jc w:val="both"/>
        <w:rPr>
          <w:rFonts w:ascii="Times New Roman" w:hAnsi="Times New Roman"/>
        </w:rPr>
      </w:pPr>
    </w:p>
    <w:p w:rsidR="001A5F98" w:rsidRPr="000B5215" w:rsidRDefault="001A5F98" w:rsidP="00593656">
      <w:pPr>
        <w:jc w:val="both"/>
        <w:rPr>
          <w:rFonts w:ascii="Times New Roman" w:hAnsi="Times New Roman"/>
        </w:rPr>
      </w:pPr>
      <w:r w:rsidRPr="002E68A4">
        <w:rPr>
          <w:rFonts w:ascii="標楷體" w:eastAsia="標楷體" w:hAnsi="標楷體" w:hint="eastAsia"/>
        </w:rPr>
        <w:t>(</w:t>
      </w:r>
      <w:r w:rsidRPr="002E68A4">
        <w:rPr>
          <w:rFonts w:ascii="Times New Roman" w:hAnsi="Times New Roman"/>
        </w:rPr>
        <w:t>202</w:t>
      </w:r>
      <w:r w:rsidR="005B1939">
        <w:rPr>
          <w:rFonts w:ascii="Times New Roman" w:hAnsi="Times New Roman"/>
        </w:rPr>
        <w:t>4</w:t>
      </w:r>
      <w:r w:rsidRPr="002E68A4">
        <w:rPr>
          <w:rFonts w:ascii="Times New Roman" w:hAnsi="Times New Roman"/>
        </w:rPr>
        <w:t>年</w:t>
      </w:r>
      <w:r w:rsidRPr="002E68A4">
        <w:rPr>
          <w:rFonts w:ascii="Times New Roman" w:hAnsi="Times New Roman"/>
        </w:rPr>
        <w:t>4</w:t>
      </w:r>
      <w:r w:rsidRPr="002E68A4">
        <w:rPr>
          <w:rFonts w:ascii="Times New Roman" w:hAnsi="Times New Roman"/>
        </w:rPr>
        <w:t>月印製</w:t>
      </w:r>
      <w:r w:rsidRPr="002E68A4">
        <w:rPr>
          <w:rFonts w:ascii="標楷體" w:eastAsia="標楷體" w:hAnsi="標楷體" w:hint="eastAsia"/>
        </w:rPr>
        <w:t>)</w:t>
      </w:r>
    </w:p>
    <w:p w:rsidR="00937615" w:rsidRPr="00641105" w:rsidRDefault="00937615" w:rsidP="00593656">
      <w:pPr>
        <w:jc w:val="both"/>
        <w:rPr>
          <w:rFonts w:ascii="Times New Roman" w:hAnsi="Times New Roman"/>
        </w:rPr>
      </w:pPr>
    </w:p>
    <w:sectPr w:rsidR="00937615" w:rsidRPr="00641105" w:rsidSect="0064110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042" w:rsidRDefault="002E3042" w:rsidP="002B0324">
      <w:r>
        <w:separator/>
      </w:r>
    </w:p>
  </w:endnote>
  <w:endnote w:type="continuationSeparator" w:id="0">
    <w:p w:rsidR="002E3042" w:rsidRDefault="002E3042" w:rsidP="002B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V Bol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042" w:rsidRDefault="002E3042" w:rsidP="002B0324">
      <w:r>
        <w:separator/>
      </w:r>
    </w:p>
  </w:footnote>
  <w:footnote w:type="continuationSeparator" w:id="0">
    <w:p w:rsidR="002E3042" w:rsidRDefault="002E3042" w:rsidP="002B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53060"/>
    <w:multiLevelType w:val="hybridMultilevel"/>
    <w:tmpl w:val="62D27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95299"/>
    <w:multiLevelType w:val="hybridMultilevel"/>
    <w:tmpl w:val="E2C2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F06BF"/>
    <w:multiLevelType w:val="hybridMultilevel"/>
    <w:tmpl w:val="158A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5"/>
    <w:rsid w:val="00056BD2"/>
    <w:rsid w:val="0006002F"/>
    <w:rsid w:val="000C38C8"/>
    <w:rsid w:val="000F57A8"/>
    <w:rsid w:val="00106C76"/>
    <w:rsid w:val="001A5F98"/>
    <w:rsid w:val="001C641B"/>
    <w:rsid w:val="00211A51"/>
    <w:rsid w:val="002B0324"/>
    <w:rsid w:val="002E3042"/>
    <w:rsid w:val="002E68A4"/>
    <w:rsid w:val="002F3499"/>
    <w:rsid w:val="00342BE8"/>
    <w:rsid w:val="004925A1"/>
    <w:rsid w:val="00583618"/>
    <w:rsid w:val="00593656"/>
    <w:rsid w:val="005B1939"/>
    <w:rsid w:val="005D0A1B"/>
    <w:rsid w:val="005D4E66"/>
    <w:rsid w:val="005F5A1A"/>
    <w:rsid w:val="00641105"/>
    <w:rsid w:val="006F4AA9"/>
    <w:rsid w:val="0073099E"/>
    <w:rsid w:val="007F1FB6"/>
    <w:rsid w:val="007F7AFE"/>
    <w:rsid w:val="00803BAB"/>
    <w:rsid w:val="008442F2"/>
    <w:rsid w:val="008828C0"/>
    <w:rsid w:val="009265F8"/>
    <w:rsid w:val="00936F5F"/>
    <w:rsid w:val="00937615"/>
    <w:rsid w:val="009C6B48"/>
    <w:rsid w:val="00A761A7"/>
    <w:rsid w:val="00AE4597"/>
    <w:rsid w:val="00B10ECA"/>
    <w:rsid w:val="00B35C26"/>
    <w:rsid w:val="00B52CE4"/>
    <w:rsid w:val="00B87F1B"/>
    <w:rsid w:val="00BB51B7"/>
    <w:rsid w:val="00C73AE5"/>
    <w:rsid w:val="00C76439"/>
    <w:rsid w:val="00D97F44"/>
    <w:rsid w:val="00E17F84"/>
    <w:rsid w:val="00E9138D"/>
    <w:rsid w:val="00EE27FB"/>
    <w:rsid w:val="00EE59A7"/>
    <w:rsid w:val="00F153C7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DB2D0FF3-F2A2-4781-BAAB-15ED8281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E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73AE5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937615"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C73A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937615"/>
    <w:rPr>
      <w:rFonts w:ascii="Cambria" w:eastAsia="新細明體" w:hAnsi="Cambria" w:cs="Mangal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37615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937615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5A1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F5A1A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2B0324"/>
    <w:rPr>
      <w:kern w:val="2"/>
    </w:rPr>
  </w:style>
  <w:style w:type="paragraph" w:styleId="a9">
    <w:name w:val="footer"/>
    <w:basedOn w:val="a"/>
    <w:link w:val="aa"/>
    <w:uiPriority w:val="99"/>
    <w:unhideWhenUsed/>
    <w:rsid w:val="002B0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2B032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r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 ERB為殘疾及工傷康復人士提供的課程及支援服務 - 單張</dc:title>
  <dc:subject/>
  <dc:creator>ERB</dc:creator>
  <cp:keywords/>
  <dc:description/>
  <dcterms:created xsi:type="dcterms:W3CDTF">2022-02-09T10:28:00Z</dcterms:created>
  <dcterms:modified xsi:type="dcterms:W3CDTF">2024-12-09T08:19:00Z</dcterms:modified>
</cp:coreProperties>
</file>